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DE" w:rsidRPr="00A9302A" w:rsidRDefault="00CF33DE" w:rsidP="00CF33DE">
      <w:pPr>
        <w:spacing w:after="0"/>
        <w:ind w:firstLine="5760"/>
        <w:rPr>
          <w:rFonts w:ascii="Times New Roman" w:hAnsi="Times New Roman"/>
          <w:b/>
          <w:sz w:val="24"/>
          <w:szCs w:val="24"/>
        </w:rPr>
      </w:pPr>
      <w:r w:rsidRPr="00A9302A">
        <w:rPr>
          <w:rFonts w:ascii="Times New Roman" w:hAnsi="Times New Roman"/>
          <w:b/>
          <w:sz w:val="24"/>
          <w:szCs w:val="24"/>
        </w:rPr>
        <w:t>PATVIRTINTA</w:t>
      </w:r>
    </w:p>
    <w:p w:rsidR="00CF33DE" w:rsidRPr="00A9302A" w:rsidRDefault="005C7E56" w:rsidP="00CF33DE">
      <w:pPr>
        <w:spacing w:after="0"/>
        <w:ind w:firstLine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CF33DE" w:rsidRPr="00A9302A">
        <w:rPr>
          <w:rFonts w:ascii="Times New Roman" w:hAnsi="Times New Roman"/>
          <w:b/>
          <w:sz w:val="24"/>
          <w:szCs w:val="24"/>
        </w:rPr>
        <w:t>imnazijos direktoriaus</w:t>
      </w:r>
    </w:p>
    <w:p w:rsidR="00CF33DE" w:rsidRPr="00EF3EC6" w:rsidRDefault="005C7E56" w:rsidP="00CF33DE">
      <w:pPr>
        <w:spacing w:after="0"/>
        <w:ind w:firstLine="5760"/>
        <w:rPr>
          <w:rFonts w:ascii="Times New Roman" w:hAnsi="Times New Roman"/>
          <w:b/>
          <w:sz w:val="24"/>
          <w:szCs w:val="24"/>
        </w:rPr>
      </w:pPr>
      <w:r w:rsidRPr="00EF3EC6">
        <w:rPr>
          <w:rFonts w:ascii="Times New Roman" w:hAnsi="Times New Roman"/>
          <w:b/>
          <w:sz w:val="24"/>
          <w:szCs w:val="24"/>
        </w:rPr>
        <w:t>202</w:t>
      </w:r>
      <w:r w:rsidR="002B38C4" w:rsidRPr="00EF3EC6">
        <w:rPr>
          <w:rFonts w:ascii="Times New Roman" w:hAnsi="Times New Roman"/>
          <w:b/>
          <w:sz w:val="24"/>
          <w:szCs w:val="24"/>
        </w:rPr>
        <w:t>2</w:t>
      </w:r>
      <w:r w:rsidRPr="00EF3EC6">
        <w:rPr>
          <w:rFonts w:ascii="Times New Roman" w:hAnsi="Times New Roman"/>
          <w:b/>
          <w:sz w:val="24"/>
          <w:szCs w:val="24"/>
        </w:rPr>
        <w:t xml:space="preserve"> m. rugpjūčio </w:t>
      </w:r>
      <w:r w:rsidR="00CF33DE" w:rsidRPr="00EF3EC6">
        <w:rPr>
          <w:rFonts w:ascii="Times New Roman" w:hAnsi="Times New Roman"/>
          <w:b/>
          <w:sz w:val="24"/>
          <w:szCs w:val="24"/>
        </w:rPr>
        <w:t>31</w:t>
      </w:r>
      <w:r w:rsidRPr="00EF3EC6">
        <w:rPr>
          <w:rFonts w:ascii="Times New Roman" w:hAnsi="Times New Roman"/>
          <w:b/>
          <w:sz w:val="24"/>
          <w:szCs w:val="24"/>
        </w:rPr>
        <w:t xml:space="preserve"> d.</w:t>
      </w:r>
    </w:p>
    <w:p w:rsidR="00CF33DE" w:rsidRPr="00EF3EC6" w:rsidRDefault="00732D05" w:rsidP="00CF33DE">
      <w:pPr>
        <w:spacing w:after="0"/>
        <w:ind w:firstLine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C7E56" w:rsidRPr="00EF3EC6">
        <w:rPr>
          <w:rFonts w:ascii="Times New Roman" w:hAnsi="Times New Roman"/>
          <w:b/>
          <w:sz w:val="24"/>
          <w:szCs w:val="24"/>
        </w:rPr>
        <w:t>į</w:t>
      </w:r>
      <w:r w:rsidR="00CF33DE" w:rsidRPr="00EF3EC6">
        <w:rPr>
          <w:rFonts w:ascii="Times New Roman" w:hAnsi="Times New Roman"/>
          <w:b/>
          <w:sz w:val="24"/>
          <w:szCs w:val="24"/>
        </w:rPr>
        <w:t>sakymu Nr. V-</w:t>
      </w:r>
      <w:r w:rsidR="00EF3EC6" w:rsidRPr="00EF3EC6">
        <w:rPr>
          <w:rFonts w:ascii="Times New Roman" w:hAnsi="Times New Roman"/>
          <w:b/>
          <w:sz w:val="24"/>
          <w:szCs w:val="24"/>
        </w:rPr>
        <w:t xml:space="preserve"> 114</w:t>
      </w:r>
    </w:p>
    <w:p w:rsidR="00CF33DE" w:rsidRDefault="00CF33DE" w:rsidP="00D03C57">
      <w:pPr>
        <w:jc w:val="center"/>
        <w:rPr>
          <w:sz w:val="32"/>
          <w:szCs w:val="32"/>
        </w:rPr>
      </w:pPr>
    </w:p>
    <w:p w:rsidR="0049433F" w:rsidRPr="00D03C57" w:rsidRDefault="00A01B92" w:rsidP="00D03C57">
      <w:pPr>
        <w:jc w:val="center"/>
        <w:rPr>
          <w:sz w:val="32"/>
          <w:szCs w:val="32"/>
        </w:rPr>
      </w:pPr>
      <w:r>
        <w:rPr>
          <w:sz w:val="32"/>
          <w:szCs w:val="32"/>
        </w:rPr>
        <w:t>Projektas</w:t>
      </w:r>
    </w:p>
    <w:p w:rsidR="00D03C57" w:rsidRDefault="00D03C57" w:rsidP="00D03C57">
      <w:pPr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„Ž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ali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ų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j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ų</w:t>
      </w:r>
      <w:r w:rsidR="009B206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ir vidini</w:t>
      </w:r>
      <w:r w:rsidR="009B206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ų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edukacini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ų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erdvi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ų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k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ū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rimas Vilky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š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ki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ų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Johaneso Bobrovskio gimnazijoje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“</w:t>
      </w:r>
    </w:p>
    <w:p w:rsidR="00136C86" w:rsidRDefault="00136C86" w:rsidP="00D03C57">
      <w:pPr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20</w:t>
      </w:r>
      <w:r w:rsidR="0082007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2</w:t>
      </w:r>
      <w:r w:rsidR="002B38C4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2</w:t>
      </w:r>
      <w:r w:rsidR="0082007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/202</w:t>
      </w:r>
      <w:r w:rsidR="002B38C4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3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m.m.</w:t>
      </w:r>
    </w:p>
    <w:p w:rsidR="00D03C57" w:rsidRPr="00D03C57" w:rsidRDefault="00D03C57" w:rsidP="00D03C57">
      <w:pPr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</w:pP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Į</w:t>
      </w:r>
      <w:r w:rsidRPr="00D03C5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 xml:space="preserve">vadas </w:t>
      </w:r>
    </w:p>
    <w:p w:rsidR="00820071" w:rsidRDefault="00D03C57" w:rsidP="00D03C57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201</w:t>
      </w:r>
      <w:r w:rsidR="009E3221">
        <w:rPr>
          <w:rFonts w:ascii="Times New Roman" w:eastAsia="TimesNewRomanPSMT" w:hAnsi="Times New Roman" w:cs="Times New Roman"/>
          <w:sz w:val="24"/>
          <w:szCs w:val="24"/>
        </w:rPr>
        <w:t>8</w:t>
      </w:r>
      <w:r>
        <w:rPr>
          <w:rFonts w:ascii="Times New Roman" w:eastAsia="TimesNewRomanPSMT" w:hAnsi="Times New Roman" w:cs="Times New Roman"/>
          <w:sz w:val="24"/>
          <w:szCs w:val="24"/>
        </w:rPr>
        <w:t>-201</w:t>
      </w:r>
      <w:r w:rsidR="009E3221">
        <w:rPr>
          <w:rFonts w:ascii="Times New Roman" w:eastAsia="TimesNewRomanPSMT" w:hAnsi="Times New Roman" w:cs="Times New Roman"/>
          <w:sz w:val="24"/>
          <w:szCs w:val="24"/>
        </w:rPr>
        <w:t>9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mokslo metų gimnazijos viena iš prioritetinių krypčių – pamoka be sienų.</w:t>
      </w:r>
      <w:r w:rsidR="0082452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20071">
        <w:rPr>
          <w:rFonts w:ascii="Times New Roman" w:eastAsia="TimesNewRomanPSMT" w:hAnsi="Times New Roman" w:cs="Times New Roman"/>
          <w:sz w:val="24"/>
          <w:szCs w:val="24"/>
        </w:rPr>
        <w:t>2020 m. pavasarį dalyvavome respublikiniame edukacinių erdvių konkurse (A kategorija) ir antrą kartą tapome nugalėtojais</w:t>
      </w:r>
      <w:r w:rsidR="002B38C4">
        <w:rPr>
          <w:rFonts w:ascii="Times New Roman" w:eastAsia="TimesNewRomanPSMT" w:hAnsi="Times New Roman" w:cs="Times New Roman"/>
          <w:sz w:val="24"/>
          <w:szCs w:val="24"/>
        </w:rPr>
        <w:t xml:space="preserve">, o 2022 metais – trečią kartą Lietuvoje tapome gimnazijų edukacinių erdvių nugalėtojais.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Tai paskatino </w:t>
      </w:r>
      <w:r w:rsidR="009E3221">
        <w:rPr>
          <w:rFonts w:ascii="Times New Roman" w:eastAsia="TimesNewRomanPSMT" w:hAnsi="Times New Roman" w:cs="Times New Roman"/>
          <w:sz w:val="24"/>
          <w:szCs w:val="24"/>
        </w:rPr>
        <w:t xml:space="preserve">toliau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kurti mokyklos aplinkoje žaliąsias ugdymo(si) erdves. </w:t>
      </w:r>
      <w:r w:rsidR="002B38C4">
        <w:rPr>
          <w:rFonts w:ascii="Times New Roman" w:eastAsia="TimesNewRomanPSMT" w:hAnsi="Times New Roman" w:cs="Times New Roman"/>
          <w:sz w:val="24"/>
          <w:szCs w:val="24"/>
        </w:rPr>
        <w:t xml:space="preserve">Šiuo metu sukurtos </w:t>
      </w:r>
      <w:r w:rsidR="00136C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B38C4">
        <w:rPr>
          <w:rFonts w:ascii="Times New Roman" w:eastAsia="TimesNewRomanPSMT" w:hAnsi="Times New Roman" w:cs="Times New Roman"/>
          <w:sz w:val="24"/>
          <w:szCs w:val="24"/>
        </w:rPr>
        <w:t>32</w:t>
      </w:r>
      <w:r w:rsidR="00820071">
        <w:rPr>
          <w:rFonts w:ascii="Times New Roman" w:eastAsia="TimesNewRomanPSMT" w:hAnsi="Times New Roman" w:cs="Times New Roman"/>
          <w:sz w:val="24"/>
          <w:szCs w:val="24"/>
        </w:rPr>
        <w:t xml:space="preserve"> ugdymosi erdvės</w:t>
      </w:r>
      <w:r w:rsidR="002B38C4">
        <w:rPr>
          <w:rFonts w:ascii="Times New Roman" w:eastAsia="TimesNewRomanPSMT" w:hAnsi="Times New Roman" w:cs="Times New Roman"/>
          <w:sz w:val="24"/>
          <w:szCs w:val="24"/>
        </w:rPr>
        <w:t xml:space="preserve">- objektai </w:t>
      </w:r>
      <w:r w:rsidR="00136C86">
        <w:rPr>
          <w:rFonts w:ascii="Times New Roman" w:eastAsia="TimesNewRomanPSMT" w:hAnsi="Times New Roman" w:cs="Times New Roman"/>
          <w:sz w:val="24"/>
          <w:szCs w:val="24"/>
        </w:rPr>
        <w:t>: Raganos sodelis, Alpių kalnų sodelis, geografijos aikštelė, muzikinė siena, basakojų takelis, augalų istorijos sodelis, meteorologinė stotelė, Johaneso Bobrovskio pievelė, linksmoji anglų kalbos abėcėlė, vabzdžių viešbutis, istorijos sodelis</w:t>
      </w:r>
      <w:r w:rsidR="009E3221">
        <w:rPr>
          <w:rFonts w:ascii="Times New Roman" w:eastAsia="TimesNewRomanPSMT" w:hAnsi="Times New Roman" w:cs="Times New Roman"/>
          <w:sz w:val="24"/>
          <w:szCs w:val="24"/>
        </w:rPr>
        <w:t xml:space="preserve">, grybų karas, žalieji milžinai, G.Mendelio kiemelis, šokliukų takelis, </w:t>
      </w:r>
      <w:r w:rsidR="00824521">
        <w:rPr>
          <w:rFonts w:ascii="Times New Roman" w:eastAsia="TimesNewRomanPSMT" w:hAnsi="Times New Roman" w:cs="Times New Roman"/>
          <w:sz w:val="24"/>
          <w:szCs w:val="24"/>
        </w:rPr>
        <w:t xml:space="preserve">Samanų sodas, skaidytojų laboratorija, kerpių alėja, vėjo jėgainė, </w:t>
      </w:r>
      <w:r w:rsidR="009E3221">
        <w:rPr>
          <w:rFonts w:ascii="Times New Roman" w:eastAsia="TimesNewRomanPSMT" w:hAnsi="Times New Roman" w:cs="Times New Roman"/>
          <w:sz w:val="24"/>
          <w:szCs w:val="24"/>
        </w:rPr>
        <w:t>įrengti sodo vartai</w:t>
      </w:r>
      <w:r w:rsidR="00824521">
        <w:rPr>
          <w:rFonts w:ascii="Times New Roman" w:eastAsia="TimesNewRomanPSMT" w:hAnsi="Times New Roman" w:cs="Times New Roman"/>
          <w:sz w:val="24"/>
          <w:szCs w:val="24"/>
        </w:rPr>
        <w:t>, tvora</w:t>
      </w:r>
      <w:r w:rsidR="002B38C4">
        <w:rPr>
          <w:rFonts w:ascii="Times New Roman" w:eastAsia="TimesNewRomanPSMT" w:hAnsi="Times New Roman" w:cs="Times New Roman"/>
          <w:sz w:val="24"/>
          <w:szCs w:val="24"/>
        </w:rPr>
        <w:t>, nariuotakojų stotelė, paukščių sodas, fosilijų stotelė, obelų sodas, žydinti palangė, aktyvioji klasė, lauko klasė- kupolas</w:t>
      </w:r>
      <w:r w:rsidR="00136C8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B38C4" w:rsidRDefault="002B38C4" w:rsidP="00D03C57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03C57" w:rsidRDefault="00D03C57" w:rsidP="00D03C57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03C57">
        <w:rPr>
          <w:rFonts w:ascii="Times New Roman" w:eastAsia="TimesNewRomanPSMT" w:hAnsi="Times New Roman" w:cs="Times New Roman"/>
          <w:b/>
          <w:sz w:val="28"/>
          <w:szCs w:val="28"/>
        </w:rPr>
        <w:t xml:space="preserve">Tikslas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ir uždaviniai </w:t>
      </w:r>
    </w:p>
    <w:p w:rsidR="00D03C57" w:rsidRDefault="00D03C57" w:rsidP="00D03C57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Tikslas: s</w:t>
      </w:r>
      <w:r w:rsidRPr="00D03C57">
        <w:rPr>
          <w:rFonts w:ascii="Times New Roman" w:eastAsia="TimesNewRomanPSMT" w:hAnsi="Times New Roman" w:cs="Times New Roman"/>
          <w:sz w:val="24"/>
          <w:szCs w:val="24"/>
        </w:rPr>
        <w:t>ukurti tikslingą, darnią ir estetišką mokyklos  edukacinę žaliąją erdvę  ir kūrybiškai  ją panaudoti  mokinių ugdymo procesui organizuoti, įtraukiant į praktinę veiklą visą mokyklos bendruomenę.</w:t>
      </w:r>
    </w:p>
    <w:p w:rsidR="00D03C57" w:rsidRDefault="00D03C57" w:rsidP="00D03C57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Uždaviniai:</w:t>
      </w:r>
    </w:p>
    <w:p w:rsidR="00D03C57" w:rsidRDefault="00D03C57" w:rsidP="00D03C5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Ieškoti rėmėjų ir pagalbininkų erdvių kūrimui.</w:t>
      </w:r>
    </w:p>
    <w:p w:rsidR="00D03C57" w:rsidRDefault="002B38C4" w:rsidP="00D03C5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Kurti naujas ugdymosi erdves</w:t>
      </w:r>
      <w:r w:rsidR="0082007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CA245E" w:rsidRDefault="009E3221" w:rsidP="00D03C5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Atnaujinti jau sukurtas nusidėvėjusias erdves.</w:t>
      </w:r>
    </w:p>
    <w:p w:rsidR="00D03C57" w:rsidRDefault="00D03C57" w:rsidP="00D03C5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Sukurti bent po vieną pamokos planą sukurtai erdvei.</w:t>
      </w:r>
    </w:p>
    <w:p w:rsidR="00D03C57" w:rsidRDefault="00D03C57" w:rsidP="00D03C5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Pravesti bent po vieną pamoką žaliose ugdymosi erdvėse. </w:t>
      </w:r>
    </w:p>
    <w:p w:rsidR="00BA458C" w:rsidRDefault="00BA458C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A458C" w:rsidRDefault="00BA458C" w:rsidP="00BA4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Laukiami projekto rezultatai </w:t>
      </w:r>
    </w:p>
    <w:p w:rsidR="00BA458C" w:rsidRDefault="00BA458C" w:rsidP="00BA4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BA458C" w:rsidRDefault="00BA458C" w:rsidP="00BA458C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458C">
        <w:rPr>
          <w:rFonts w:ascii="Times New Roman" w:eastAsia="TimesNewRomanPSMT" w:hAnsi="Times New Roman" w:cs="Times New Roman"/>
          <w:sz w:val="24"/>
          <w:szCs w:val="24"/>
        </w:rPr>
        <w:t xml:space="preserve">Bus </w:t>
      </w:r>
      <w:r w:rsidR="00820071">
        <w:rPr>
          <w:rFonts w:ascii="Times New Roman" w:eastAsia="TimesNewRomanPSMT" w:hAnsi="Times New Roman" w:cs="Times New Roman"/>
          <w:sz w:val="24"/>
          <w:szCs w:val="24"/>
        </w:rPr>
        <w:t xml:space="preserve">įrengta naujų ugdymosi erdvių, atnaujintos nusidėvėjusios. </w:t>
      </w:r>
    </w:p>
    <w:p w:rsidR="00BA458C" w:rsidRPr="00BA458C" w:rsidRDefault="00BA458C" w:rsidP="00BA458C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458C">
        <w:rPr>
          <w:rFonts w:ascii="Times New Roman" w:eastAsia="TimesNewRomanPSMT" w:hAnsi="Times New Roman" w:cs="Times New Roman"/>
          <w:sz w:val="24"/>
          <w:szCs w:val="24"/>
        </w:rPr>
        <w:t xml:space="preserve">Dalyvaus apie </w:t>
      </w:r>
      <w:r w:rsidR="0082007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CA245E"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BA458C">
        <w:rPr>
          <w:rFonts w:ascii="Times New Roman" w:eastAsia="TimesNewRomanPSMT" w:hAnsi="Times New Roman" w:cs="Times New Roman"/>
          <w:sz w:val="24"/>
          <w:szCs w:val="24"/>
        </w:rPr>
        <w:t xml:space="preserve"> mokytoj</w:t>
      </w:r>
      <w:r w:rsidR="00CA245E">
        <w:rPr>
          <w:rFonts w:ascii="Times New Roman" w:eastAsia="TimesNewRomanPSMT" w:hAnsi="Times New Roman" w:cs="Times New Roman"/>
          <w:sz w:val="24"/>
          <w:szCs w:val="24"/>
        </w:rPr>
        <w:t>ų</w:t>
      </w:r>
      <w:r w:rsidRPr="00BA458C">
        <w:rPr>
          <w:rFonts w:ascii="Times New Roman" w:eastAsia="TimesNewRomanPSMT" w:hAnsi="Times New Roman" w:cs="Times New Roman"/>
          <w:sz w:val="24"/>
          <w:szCs w:val="24"/>
        </w:rPr>
        <w:t>, 1</w:t>
      </w:r>
      <w:r w:rsidR="00824521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BA458C">
        <w:rPr>
          <w:rFonts w:ascii="Times New Roman" w:eastAsia="TimesNewRomanPSMT" w:hAnsi="Times New Roman" w:cs="Times New Roman"/>
          <w:sz w:val="24"/>
          <w:szCs w:val="24"/>
        </w:rPr>
        <w:t xml:space="preserve">0 mokinių, </w:t>
      </w:r>
      <w:r w:rsidR="00750DB1">
        <w:rPr>
          <w:rFonts w:ascii="Times New Roman" w:eastAsia="TimesNewRomanPSMT" w:hAnsi="Times New Roman" w:cs="Times New Roman"/>
          <w:sz w:val="24"/>
          <w:szCs w:val="24"/>
        </w:rPr>
        <w:t>15</w:t>
      </w:r>
      <w:r w:rsidRPr="00BA458C">
        <w:rPr>
          <w:rFonts w:ascii="Times New Roman" w:eastAsia="TimesNewRomanPSMT" w:hAnsi="Times New Roman" w:cs="Times New Roman"/>
          <w:sz w:val="24"/>
          <w:szCs w:val="24"/>
        </w:rPr>
        <w:t xml:space="preserve"> tėvų, </w:t>
      </w:r>
      <w:r w:rsidR="00820071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BA458C">
        <w:rPr>
          <w:rFonts w:ascii="Times New Roman" w:eastAsia="TimesNewRomanPSMT" w:hAnsi="Times New Roman" w:cs="Times New Roman"/>
          <w:sz w:val="24"/>
          <w:szCs w:val="24"/>
        </w:rPr>
        <w:t xml:space="preserve"> techninio personalo darbuotoj</w:t>
      </w:r>
      <w:r w:rsidR="009E3221">
        <w:rPr>
          <w:rFonts w:ascii="Times New Roman" w:eastAsia="TimesNewRomanPSMT" w:hAnsi="Times New Roman" w:cs="Times New Roman"/>
          <w:sz w:val="24"/>
          <w:szCs w:val="24"/>
        </w:rPr>
        <w:t>ai</w:t>
      </w:r>
      <w:r w:rsidRPr="00BA458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A458C" w:rsidRPr="00BA458C" w:rsidRDefault="00BA458C" w:rsidP="00BA458C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458C">
        <w:rPr>
          <w:rFonts w:ascii="Times New Roman" w:eastAsia="TimesNewRomanPSMT" w:hAnsi="Times New Roman" w:cs="Times New Roman"/>
          <w:sz w:val="24"/>
          <w:szCs w:val="24"/>
        </w:rPr>
        <w:t xml:space="preserve"> Žaliosiose erdvėse bus sukurta ir pravesta bent </w:t>
      </w:r>
      <w:r w:rsidR="002B38C4">
        <w:rPr>
          <w:rFonts w:ascii="Times New Roman" w:eastAsia="TimesNewRomanPSMT" w:hAnsi="Times New Roman" w:cs="Times New Roman"/>
          <w:sz w:val="24"/>
          <w:szCs w:val="24"/>
        </w:rPr>
        <w:t>32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pamok</w:t>
      </w:r>
      <w:r w:rsidR="00CA245E">
        <w:rPr>
          <w:rFonts w:ascii="Times New Roman" w:eastAsia="TimesNewRomanPSMT" w:hAnsi="Times New Roman" w:cs="Times New Roman"/>
          <w:sz w:val="24"/>
          <w:szCs w:val="24"/>
        </w:rPr>
        <w:t>os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(dalyko ar integruotų).</w:t>
      </w:r>
    </w:p>
    <w:p w:rsidR="00BA458C" w:rsidRPr="00BA458C" w:rsidRDefault="00BA458C" w:rsidP="00BA458C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458C">
        <w:rPr>
          <w:rFonts w:ascii="Times New Roman" w:eastAsia="TimesNewRomanPSMT" w:hAnsi="Times New Roman" w:cs="Times New Roman"/>
          <w:sz w:val="24"/>
          <w:szCs w:val="24"/>
        </w:rPr>
        <w:t>Mokiniai geriau pažins savo artimą aplinką, ją tausos, nes patys bus prisidėję prie kūrybinio proceso.</w:t>
      </w:r>
    </w:p>
    <w:p w:rsidR="00BA458C" w:rsidRDefault="00BA458C" w:rsidP="00BA458C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458C">
        <w:rPr>
          <w:rFonts w:ascii="Times New Roman" w:eastAsia="TimesNewRomanPSMT" w:hAnsi="Times New Roman" w:cs="Times New Roman"/>
          <w:sz w:val="24"/>
          <w:szCs w:val="24"/>
        </w:rPr>
        <w:t>Bendra veikla  stiprins bendruomenės tarpusavio ryšius.</w:t>
      </w:r>
    </w:p>
    <w:p w:rsidR="009E3221" w:rsidRDefault="009E3221" w:rsidP="00BA458C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Pamokos bus įdomesnės, patyriminės, praktiškos. </w:t>
      </w:r>
    </w:p>
    <w:p w:rsidR="00BA458C" w:rsidRDefault="00BA458C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38C4" w:rsidRDefault="002B38C4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38C4" w:rsidRDefault="002B38C4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38C4" w:rsidRDefault="002B38C4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38C4" w:rsidRDefault="002B38C4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38C4" w:rsidRDefault="002B38C4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38C4" w:rsidRDefault="002B38C4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A458C" w:rsidRDefault="00BA458C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A458C" w:rsidRDefault="00BA458C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Veiklos planas:</w:t>
      </w:r>
    </w:p>
    <w:p w:rsidR="00824521" w:rsidRDefault="00824521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163"/>
        <w:gridCol w:w="1930"/>
        <w:gridCol w:w="1947"/>
        <w:gridCol w:w="1919"/>
      </w:tblGrid>
      <w:tr w:rsidR="00D12006" w:rsidTr="00824521">
        <w:tc>
          <w:tcPr>
            <w:tcW w:w="669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163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Veiklos etapas </w:t>
            </w:r>
          </w:p>
        </w:tc>
        <w:tc>
          <w:tcPr>
            <w:tcW w:w="1930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947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Kas vykdys </w:t>
            </w:r>
          </w:p>
        </w:tc>
        <w:tc>
          <w:tcPr>
            <w:tcW w:w="1919" w:type="dxa"/>
          </w:tcPr>
          <w:p w:rsidR="00BA458C" w:rsidRDefault="000C779D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Pastabos </w:t>
            </w:r>
            <w:r w:rsidR="00BA458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2006" w:rsidTr="00824521">
        <w:tc>
          <w:tcPr>
            <w:tcW w:w="669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Projekto </w:t>
            </w:r>
            <w:r w:rsidR="00CA24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tęstinumo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pristatymas ir erdvių planavimas</w:t>
            </w:r>
          </w:p>
        </w:tc>
        <w:tc>
          <w:tcPr>
            <w:tcW w:w="1930" w:type="dxa"/>
          </w:tcPr>
          <w:p w:rsidR="00BA458C" w:rsidRDefault="00BA458C" w:rsidP="002B38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82007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B38C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</w:t>
            </w:r>
            <w:r w:rsidR="00820071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820071">
              <w:rPr>
                <w:rFonts w:ascii="Times New Roman" w:eastAsia="TimesNewRomanPSMT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7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M</w:t>
            </w:r>
            <w:r w:rsidR="00CA24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arytė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Gečienė</w:t>
            </w:r>
          </w:p>
        </w:tc>
        <w:tc>
          <w:tcPr>
            <w:tcW w:w="1919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12006" w:rsidTr="00824521">
        <w:tc>
          <w:tcPr>
            <w:tcW w:w="669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BA458C" w:rsidRDefault="00CA245E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Rėmėjų ir lėšų paieška </w:t>
            </w:r>
            <w:r w:rsidR="00BA458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BA458C" w:rsidRDefault="00820071" w:rsidP="002B38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B38C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A245E">
              <w:rPr>
                <w:rFonts w:ascii="Times New Roman" w:eastAsia="TimesNewRomanPSMT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B38C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CA24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m.m.</w:t>
            </w:r>
          </w:p>
        </w:tc>
        <w:tc>
          <w:tcPr>
            <w:tcW w:w="1947" w:type="dxa"/>
          </w:tcPr>
          <w:p w:rsidR="00BA458C" w:rsidRDefault="00F9114B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Rima A</w:t>
            </w:r>
            <w:r w:rsidR="00CA245E">
              <w:rPr>
                <w:rFonts w:ascii="Times New Roman" w:eastAsia="TimesNewRomanPSMT" w:hAnsi="Times New Roman" w:cs="Times New Roman"/>
                <w:sz w:val="24"/>
                <w:szCs w:val="24"/>
              </w:rPr>
              <w:t>uštrienė</w:t>
            </w:r>
          </w:p>
        </w:tc>
        <w:tc>
          <w:tcPr>
            <w:tcW w:w="1919" w:type="dxa"/>
          </w:tcPr>
          <w:p w:rsidR="00BA458C" w:rsidRDefault="00BA458C" w:rsidP="00BA4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92941" w:rsidTr="00824521">
        <w:tc>
          <w:tcPr>
            <w:tcW w:w="669" w:type="dxa"/>
          </w:tcPr>
          <w:p w:rsidR="00592941" w:rsidRDefault="00592941" w:rsidP="00592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592941" w:rsidRDefault="002B38C4" w:rsidP="00592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Vandens augalų sodo įrengimas ir pamokos joje.</w:t>
            </w:r>
          </w:p>
        </w:tc>
        <w:tc>
          <w:tcPr>
            <w:tcW w:w="1930" w:type="dxa"/>
          </w:tcPr>
          <w:p w:rsidR="00592941" w:rsidRDefault="002B38C4" w:rsidP="00592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</w:t>
            </w:r>
            <w:r w:rsidR="00592941"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="00592941"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m.m.</w:t>
            </w:r>
          </w:p>
        </w:tc>
        <w:tc>
          <w:tcPr>
            <w:tcW w:w="1947" w:type="dxa"/>
          </w:tcPr>
          <w:p w:rsidR="00592941" w:rsidRDefault="00592941" w:rsidP="002B38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Marytė Gečienė </w:t>
            </w:r>
            <w:r w:rsidRPr="00F911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ir </w:t>
            </w:r>
            <w:r w:rsidR="002B38C4">
              <w:rPr>
                <w:rFonts w:ascii="Times New Roman" w:eastAsia="TimesNewRomanPSMT" w:hAnsi="Times New Roman" w:cs="Times New Roman"/>
                <w:sz w:val="24"/>
                <w:szCs w:val="24"/>
              </w:rPr>
              <w:t>8 kl. mokiniai</w:t>
            </w:r>
            <w:r w:rsidR="00824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592941" w:rsidRDefault="00592941" w:rsidP="00592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071" w:rsidTr="00824521">
        <w:tc>
          <w:tcPr>
            <w:tcW w:w="669" w:type="dxa"/>
          </w:tcPr>
          <w:p w:rsidR="00820071" w:rsidRDefault="00820071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820071" w:rsidRDefault="00750DB1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Dekoracija anglų klabos kabinete „</w:t>
            </w:r>
            <w:proofErr w:type="spellStart"/>
            <w:r w:rsidR="00D316DA">
              <w:rPr>
                <w:rFonts w:ascii="Times New Roman" w:eastAsia="TimesNewRomanPSMT" w:hAnsi="Times New Roman" w:cs="Times New Roman"/>
                <w:sz w:val="24"/>
                <w:szCs w:val="24"/>
              </w:rPr>
              <w:t>Raidelė</w:t>
            </w:r>
            <w:proofErr w:type="spellEnd"/>
            <w:r w:rsidR="00D316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prie </w:t>
            </w:r>
            <w:proofErr w:type="spellStart"/>
            <w:r w:rsidR="00D316DA">
              <w:rPr>
                <w:rFonts w:ascii="Times New Roman" w:eastAsia="TimesNewRomanPSMT" w:hAnsi="Times New Roman" w:cs="Times New Roman"/>
                <w:sz w:val="24"/>
                <w:szCs w:val="24"/>
              </w:rPr>
              <w:t>raidelės</w:t>
            </w:r>
            <w:proofErr w:type="spellEnd"/>
            <w:r w:rsidR="00D316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1930" w:type="dxa"/>
          </w:tcPr>
          <w:p w:rsidR="00820071" w:rsidRDefault="00D316DA" w:rsidP="002B38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m.m</w:t>
            </w:r>
          </w:p>
        </w:tc>
        <w:tc>
          <w:tcPr>
            <w:tcW w:w="1947" w:type="dxa"/>
          </w:tcPr>
          <w:p w:rsidR="00820071" w:rsidRDefault="00D316DA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S.Juškevičienė ir 6 kl. mokiniai</w:t>
            </w:r>
          </w:p>
        </w:tc>
        <w:tc>
          <w:tcPr>
            <w:tcW w:w="1919" w:type="dxa"/>
          </w:tcPr>
          <w:p w:rsidR="00820071" w:rsidRDefault="00820071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20071" w:rsidTr="00824521">
        <w:tc>
          <w:tcPr>
            <w:tcW w:w="669" w:type="dxa"/>
          </w:tcPr>
          <w:p w:rsidR="00820071" w:rsidRDefault="00820071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820071" w:rsidRPr="00824521" w:rsidRDefault="00750DB1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Dekoracija anglų kalbos kabinete “ </w:t>
            </w:r>
            <w:r w:rsidR="00D316DA" w:rsidRPr="00D316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Jungtinės Karalystės simboliai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1930" w:type="dxa"/>
          </w:tcPr>
          <w:p w:rsidR="00820071" w:rsidRPr="00824521" w:rsidRDefault="00D316DA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m.m</w:t>
            </w:r>
          </w:p>
        </w:tc>
        <w:tc>
          <w:tcPr>
            <w:tcW w:w="1947" w:type="dxa"/>
          </w:tcPr>
          <w:p w:rsidR="00820071" w:rsidRPr="00824521" w:rsidRDefault="00D316DA" w:rsidP="00750D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S.Juškevičienė ir </w:t>
            </w:r>
            <w:r w:rsidR="00750DB1">
              <w:rPr>
                <w:rFonts w:ascii="Times New Roman" w:eastAsia="TimesNewRomanPSMT" w:hAnsi="Times New Roman" w:cs="Times New Roman"/>
                <w:sz w:val="24"/>
                <w:szCs w:val="24"/>
              </w:rPr>
              <w:t>3g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 mokin</w:t>
            </w:r>
            <w:r w:rsidR="00750DB1">
              <w:rPr>
                <w:rFonts w:ascii="Times New Roman" w:eastAsia="TimesNewRomanPSMT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919" w:type="dxa"/>
          </w:tcPr>
          <w:p w:rsidR="00820071" w:rsidRDefault="00820071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20071" w:rsidTr="00824521">
        <w:tc>
          <w:tcPr>
            <w:tcW w:w="669" w:type="dxa"/>
          </w:tcPr>
          <w:p w:rsidR="00820071" w:rsidRDefault="00824521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820071" w:rsidRDefault="004A58B6" w:rsidP="00B050B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Projektas</w:t>
            </w:r>
            <w:r w:rsidR="00750DB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lauko erdvėse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„Emocijų burbulai“ </w:t>
            </w:r>
          </w:p>
          <w:p w:rsidR="004A58B6" w:rsidRDefault="004A58B6" w:rsidP="00B050B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(„Erelio akis“, „Kryžiukai-nuliukai“, „Taiklioji ranka“ )</w:t>
            </w:r>
          </w:p>
        </w:tc>
        <w:tc>
          <w:tcPr>
            <w:tcW w:w="1930" w:type="dxa"/>
          </w:tcPr>
          <w:p w:rsidR="00820071" w:rsidRDefault="00D316DA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m.m</w:t>
            </w:r>
          </w:p>
        </w:tc>
        <w:tc>
          <w:tcPr>
            <w:tcW w:w="1947" w:type="dxa"/>
          </w:tcPr>
          <w:p w:rsidR="00820071" w:rsidRDefault="00D316DA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R.Šlajienė ir 7 kl. mokiniai</w:t>
            </w:r>
          </w:p>
        </w:tc>
        <w:tc>
          <w:tcPr>
            <w:tcW w:w="1919" w:type="dxa"/>
          </w:tcPr>
          <w:p w:rsidR="00820071" w:rsidRDefault="00820071" w:rsidP="008200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316DA" w:rsidTr="00824521">
        <w:tc>
          <w:tcPr>
            <w:tcW w:w="669" w:type="dxa"/>
          </w:tcPr>
          <w:p w:rsidR="00D316DA" w:rsidRPr="006414ED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D316DA" w:rsidRDefault="004A58B6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Priemonė matematikos pamokoms „Piliakalniai skaičiuose“</w:t>
            </w:r>
          </w:p>
        </w:tc>
        <w:tc>
          <w:tcPr>
            <w:tcW w:w="1930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m.m</w:t>
            </w:r>
          </w:p>
        </w:tc>
        <w:tc>
          <w:tcPr>
            <w:tcW w:w="1947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L.Jakubauskienė ir 5 kl. mokiniai </w:t>
            </w:r>
          </w:p>
        </w:tc>
        <w:tc>
          <w:tcPr>
            <w:tcW w:w="1919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316DA" w:rsidTr="00824521">
        <w:tc>
          <w:tcPr>
            <w:tcW w:w="669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Edukacinių erdvių kūrimo patirties sklaida respublikinėje konferencijoje </w:t>
            </w:r>
          </w:p>
        </w:tc>
        <w:tc>
          <w:tcPr>
            <w:tcW w:w="1930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2022/2023 m.m.</w:t>
            </w:r>
          </w:p>
        </w:tc>
        <w:tc>
          <w:tcPr>
            <w:tcW w:w="1947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R.Auštrienė, M.Gečienė, kiti mokytojai</w:t>
            </w:r>
          </w:p>
        </w:tc>
        <w:tc>
          <w:tcPr>
            <w:tcW w:w="1919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316DA" w:rsidTr="00824521">
        <w:tc>
          <w:tcPr>
            <w:tcW w:w="669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Meteorologinės stotelės rekonstrukcija ir patobulinimas</w:t>
            </w:r>
          </w:p>
        </w:tc>
        <w:tc>
          <w:tcPr>
            <w:tcW w:w="1930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2022/2023 m.m.</w:t>
            </w:r>
          </w:p>
        </w:tc>
        <w:tc>
          <w:tcPr>
            <w:tcW w:w="1947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V.Stankuvienė ir mokiniai</w:t>
            </w:r>
          </w:p>
        </w:tc>
        <w:tc>
          <w:tcPr>
            <w:tcW w:w="1919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316DA" w:rsidTr="00824521">
        <w:tc>
          <w:tcPr>
            <w:tcW w:w="669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 w:rsid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Žaliųjų milžinų stotelės atnaujinimas </w:t>
            </w:r>
          </w:p>
        </w:tc>
        <w:tc>
          <w:tcPr>
            <w:tcW w:w="1930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2022/2023 m.m.</w:t>
            </w:r>
          </w:p>
        </w:tc>
        <w:tc>
          <w:tcPr>
            <w:tcW w:w="1947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M.Gečienė, V.Stankuvienė ir mokiniai</w:t>
            </w:r>
          </w:p>
        </w:tc>
        <w:tc>
          <w:tcPr>
            <w:tcW w:w="1919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2D05" w:rsidTr="00824521">
        <w:tc>
          <w:tcPr>
            <w:tcW w:w="669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3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,,Klasės interjeras – pagalba mokantis“</w:t>
            </w:r>
          </w:p>
        </w:tc>
        <w:tc>
          <w:tcPr>
            <w:tcW w:w="1930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2022/2023 </w:t>
            </w:r>
            <w:proofErr w:type="spellStart"/>
            <w:r w:rsidRP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m.m</w:t>
            </w:r>
            <w:proofErr w:type="spellEnd"/>
            <w:r w:rsidRP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Rima Navickienė</w:t>
            </w:r>
          </w:p>
        </w:tc>
        <w:tc>
          <w:tcPr>
            <w:tcW w:w="1919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2D05" w:rsidTr="00824521">
        <w:tc>
          <w:tcPr>
            <w:tcW w:w="669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,,Įžymios Londono vietos“</w:t>
            </w:r>
          </w:p>
        </w:tc>
        <w:tc>
          <w:tcPr>
            <w:tcW w:w="1930" w:type="dxa"/>
          </w:tcPr>
          <w:p w:rsidR="00732D05" w:rsidRP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2022/2023 </w:t>
            </w:r>
            <w:proofErr w:type="spellStart"/>
            <w:r w:rsidRP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m.m</w:t>
            </w:r>
            <w:proofErr w:type="spellEnd"/>
            <w:r w:rsidRPr="00732D0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Aukštkalnienė</w:t>
            </w:r>
            <w:proofErr w:type="spellEnd"/>
          </w:p>
        </w:tc>
        <w:tc>
          <w:tcPr>
            <w:tcW w:w="1919" w:type="dxa"/>
          </w:tcPr>
          <w:p w:rsidR="00732D05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316DA" w:rsidTr="00824521">
        <w:tc>
          <w:tcPr>
            <w:tcW w:w="669" w:type="dxa"/>
          </w:tcPr>
          <w:p w:rsidR="00D316DA" w:rsidRDefault="00732D05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3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Pamokų planų kūrimas </w:t>
            </w:r>
          </w:p>
        </w:tc>
        <w:tc>
          <w:tcPr>
            <w:tcW w:w="1930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2022/2023</w:t>
            </w:r>
            <w:r w:rsidRPr="00AC44C3">
              <w:rPr>
                <w:rFonts w:ascii="Times New Roman" w:eastAsia="TimesNewRomanPSMT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1947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Visi mokytojai, dalyvaujantys projekte</w:t>
            </w:r>
          </w:p>
        </w:tc>
        <w:tc>
          <w:tcPr>
            <w:tcW w:w="1919" w:type="dxa"/>
          </w:tcPr>
          <w:p w:rsidR="00D316DA" w:rsidRDefault="00D316DA" w:rsidP="00D316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9114B" w:rsidRDefault="00F9114B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9114B" w:rsidRDefault="00F9114B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9114B" w:rsidRDefault="00100FCA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SUDERINTA</w:t>
      </w:r>
    </w:p>
    <w:p w:rsidR="00100FCA" w:rsidRDefault="00100FCA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Mokytojų tarybos posėdyje</w:t>
      </w:r>
    </w:p>
    <w:p w:rsidR="00100FCA" w:rsidRPr="00824521" w:rsidRDefault="00824521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D316D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EF3EC6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100FCA">
        <w:rPr>
          <w:rFonts w:ascii="Times New Roman" w:eastAsia="TimesNewRomanPSMT" w:hAnsi="Times New Roman" w:cs="Times New Roman"/>
          <w:sz w:val="24"/>
          <w:szCs w:val="24"/>
        </w:rPr>
        <w:t xml:space="preserve"> 08-</w:t>
      </w:r>
      <w:r w:rsidR="00EF3EC6">
        <w:rPr>
          <w:rFonts w:ascii="Times New Roman" w:eastAsia="TimesNewRomanPSMT" w:hAnsi="Times New Roman" w:cs="Times New Roman"/>
          <w:sz w:val="24"/>
          <w:szCs w:val="24"/>
        </w:rPr>
        <w:t>30</w:t>
      </w:r>
    </w:p>
    <w:p w:rsidR="00100FCA" w:rsidRPr="00EF3EC6" w:rsidRDefault="00100FCA" w:rsidP="00BA4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F3EC6">
        <w:rPr>
          <w:rFonts w:ascii="Times New Roman" w:eastAsia="TimesNewRomanPSMT" w:hAnsi="Times New Roman" w:cs="Times New Roman"/>
          <w:sz w:val="24"/>
          <w:szCs w:val="24"/>
        </w:rPr>
        <w:t xml:space="preserve">Protokolas Nr. </w:t>
      </w:r>
      <w:r w:rsidR="00EF3EC6" w:rsidRPr="00EF3EC6">
        <w:rPr>
          <w:rFonts w:ascii="Times New Roman" w:eastAsia="TimesNewRomanPSMT" w:hAnsi="Times New Roman" w:cs="Times New Roman"/>
          <w:sz w:val="24"/>
          <w:szCs w:val="24"/>
        </w:rPr>
        <w:t>8</w:t>
      </w:r>
    </w:p>
    <w:sectPr w:rsidR="00100FCA" w:rsidRPr="00EF3EC6" w:rsidSect="00F9114B">
      <w:pgSz w:w="11906" w:h="16838"/>
      <w:pgMar w:top="630" w:right="567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FA3"/>
    <w:multiLevelType w:val="hybridMultilevel"/>
    <w:tmpl w:val="276488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C2405"/>
    <w:multiLevelType w:val="multilevel"/>
    <w:tmpl w:val="FC7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D292B"/>
    <w:multiLevelType w:val="hybridMultilevel"/>
    <w:tmpl w:val="D9A0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5AF5"/>
    <w:multiLevelType w:val="hybridMultilevel"/>
    <w:tmpl w:val="8C007BB8"/>
    <w:lvl w:ilvl="0" w:tplc="3E5CAB1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7"/>
    <w:rsid w:val="000966A1"/>
    <w:rsid w:val="000C779D"/>
    <w:rsid w:val="00100FCA"/>
    <w:rsid w:val="00136C86"/>
    <w:rsid w:val="00140596"/>
    <w:rsid w:val="00187D80"/>
    <w:rsid w:val="002B38C4"/>
    <w:rsid w:val="002E5071"/>
    <w:rsid w:val="002F710C"/>
    <w:rsid w:val="00316F19"/>
    <w:rsid w:val="00341A6F"/>
    <w:rsid w:val="003C2171"/>
    <w:rsid w:val="003D7C05"/>
    <w:rsid w:val="003E0195"/>
    <w:rsid w:val="003E72C2"/>
    <w:rsid w:val="00400977"/>
    <w:rsid w:val="0049433F"/>
    <w:rsid w:val="004A58B6"/>
    <w:rsid w:val="00511175"/>
    <w:rsid w:val="00592941"/>
    <w:rsid w:val="005C7E56"/>
    <w:rsid w:val="005D20EE"/>
    <w:rsid w:val="0063626C"/>
    <w:rsid w:val="006414ED"/>
    <w:rsid w:val="00660034"/>
    <w:rsid w:val="00732D05"/>
    <w:rsid w:val="007418BA"/>
    <w:rsid w:val="00750DB1"/>
    <w:rsid w:val="007767A9"/>
    <w:rsid w:val="007A2BCD"/>
    <w:rsid w:val="00820071"/>
    <w:rsid w:val="00824521"/>
    <w:rsid w:val="00865F8A"/>
    <w:rsid w:val="008C5AAE"/>
    <w:rsid w:val="00906A43"/>
    <w:rsid w:val="00916421"/>
    <w:rsid w:val="009401FE"/>
    <w:rsid w:val="00971168"/>
    <w:rsid w:val="00976193"/>
    <w:rsid w:val="009832AE"/>
    <w:rsid w:val="009B2068"/>
    <w:rsid w:val="009D4764"/>
    <w:rsid w:val="009E3221"/>
    <w:rsid w:val="00A01B92"/>
    <w:rsid w:val="00A105E0"/>
    <w:rsid w:val="00AC44C3"/>
    <w:rsid w:val="00AE2B77"/>
    <w:rsid w:val="00B050BF"/>
    <w:rsid w:val="00B566CC"/>
    <w:rsid w:val="00BA458C"/>
    <w:rsid w:val="00BE627D"/>
    <w:rsid w:val="00BF3B3E"/>
    <w:rsid w:val="00BF7201"/>
    <w:rsid w:val="00C242C8"/>
    <w:rsid w:val="00C27789"/>
    <w:rsid w:val="00CA245E"/>
    <w:rsid w:val="00CB57EC"/>
    <w:rsid w:val="00CD1661"/>
    <w:rsid w:val="00CF33DE"/>
    <w:rsid w:val="00D03C57"/>
    <w:rsid w:val="00D12006"/>
    <w:rsid w:val="00D316DA"/>
    <w:rsid w:val="00D57DF2"/>
    <w:rsid w:val="00DF13B8"/>
    <w:rsid w:val="00E00ACB"/>
    <w:rsid w:val="00E0219F"/>
    <w:rsid w:val="00E953D8"/>
    <w:rsid w:val="00EE1B43"/>
    <w:rsid w:val="00EF3EC6"/>
    <w:rsid w:val="00F16BE4"/>
    <w:rsid w:val="00F9114B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61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3C5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A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18BA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B56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61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3C5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A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18BA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B56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6FEB-4E4B-4498-A3B8-B82AE844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2259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Direktores</cp:lastModifiedBy>
  <cp:revision>4</cp:revision>
  <cp:lastPrinted>2018-09-10T10:51:00Z</cp:lastPrinted>
  <dcterms:created xsi:type="dcterms:W3CDTF">2022-10-06T14:07:00Z</dcterms:created>
  <dcterms:modified xsi:type="dcterms:W3CDTF">2022-10-07T08:37:00Z</dcterms:modified>
</cp:coreProperties>
</file>